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РОСТОВСКАЯ ОБЛАСТЬ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</w:rPr>
      </w:pPr>
      <w:r w:rsidRPr="007A4660">
        <w:rPr>
          <w:rFonts w:ascii="Times New Roman" w:hAnsi="Times New Roman"/>
          <w:b/>
          <w:spacing w:val="20"/>
          <w:sz w:val="28"/>
        </w:rPr>
        <w:t>СОБРАНИЕ ДЕПУТАТОВ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СУЛИНСКОГО СЕЛЬСКОГО ПОСЕЛЕНИЯ</w:t>
      </w:r>
    </w:p>
    <w:p w:rsidR="00500B0C" w:rsidRDefault="00500B0C" w:rsidP="00500B0C">
      <w:pPr>
        <w:widowControl w:val="0"/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</w:p>
    <w:p w:rsidR="009A59AA" w:rsidRPr="007A4660" w:rsidRDefault="009A59AA" w:rsidP="009A59AA">
      <w:pPr>
        <w:widowControl w:val="0"/>
        <w:spacing w:line="276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  <w:r w:rsidRPr="007A4660">
        <w:rPr>
          <w:rFonts w:ascii="Times New Roman" w:hAnsi="Times New Roman"/>
          <w:b/>
          <w:snapToGrid w:val="0"/>
          <w:sz w:val="28"/>
          <w:szCs w:val="20"/>
        </w:rPr>
        <w:t>РЕШЕНИЕ</w:t>
      </w:r>
    </w:p>
    <w:tbl>
      <w:tblPr>
        <w:tblW w:w="9821" w:type="dxa"/>
        <w:tblLook w:val="0000" w:firstRow="0" w:lastRow="0" w:firstColumn="0" w:lastColumn="0" w:noHBand="0" w:noVBand="0"/>
      </w:tblPr>
      <w:tblGrid>
        <w:gridCol w:w="263"/>
        <w:gridCol w:w="4108"/>
        <w:gridCol w:w="1833"/>
        <w:gridCol w:w="3548"/>
        <w:gridCol w:w="69"/>
      </w:tblGrid>
      <w:tr w:rsidR="009A59AA" w:rsidRPr="00354FDD" w:rsidTr="001F30FF">
        <w:trPr>
          <w:gridBefore w:val="1"/>
          <w:wBefore w:w="263" w:type="dxa"/>
          <w:trHeight w:val="101"/>
        </w:trPr>
        <w:tc>
          <w:tcPr>
            <w:tcW w:w="5941" w:type="dxa"/>
            <w:gridSpan w:val="2"/>
          </w:tcPr>
          <w:p w:rsidR="009A59AA" w:rsidRPr="00354FDD" w:rsidRDefault="009A59AA" w:rsidP="00500B0C">
            <w:pPr>
              <w:widowControl w:val="0"/>
              <w:spacing w:after="0" w:line="276" w:lineRule="auto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О внесении изменений в решение Собрания депутатов Сулинского сельского поселения от 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.12.20</w:t>
            </w:r>
            <w:r w:rsidR="00141A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3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 года № 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9</w:t>
            </w:r>
            <w:r w:rsidR="002E45A9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4 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«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О бюджете Сулинского сельского поселения Миллеровского района на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4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 и на плановый период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и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6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годов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»</w:t>
            </w:r>
          </w:p>
        </w:tc>
        <w:tc>
          <w:tcPr>
            <w:tcW w:w="3617" w:type="dxa"/>
            <w:gridSpan w:val="2"/>
          </w:tcPr>
          <w:p w:rsidR="009A59AA" w:rsidRPr="00354FDD" w:rsidRDefault="009A59AA" w:rsidP="001F30F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</w:p>
        </w:tc>
      </w:tr>
      <w:tr w:rsidR="009A59AA" w:rsidRPr="00354FDD" w:rsidTr="001F30FF">
        <w:tblPrEx>
          <w:tblLook w:val="01E0" w:firstRow="1" w:lastRow="1" w:firstColumn="1" w:lastColumn="1" w:noHBand="0" w:noVBand="0"/>
        </w:tblPrEx>
        <w:trPr>
          <w:gridAfter w:val="1"/>
          <w:wAfter w:w="69" w:type="dxa"/>
          <w:trHeight w:val="1397"/>
        </w:trPr>
        <w:tc>
          <w:tcPr>
            <w:tcW w:w="437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354FDD">
              <w:rPr>
                <w:rFonts w:ascii="Times New Roman" w:hAnsi="Times New Roman"/>
                <w:b/>
              </w:rPr>
              <w:t xml:space="preserve">         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4FDD">
              <w:rPr>
                <w:rFonts w:ascii="Times New Roman" w:hAnsi="Times New Roman"/>
                <w:b/>
              </w:rPr>
              <w:t xml:space="preserve">  </w:t>
            </w: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Принято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538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1F62D5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1F62D5">
              <w:rPr>
                <w:rFonts w:ascii="Times New Roman" w:hAnsi="Times New Roman"/>
                <w:sz w:val="28"/>
              </w:rPr>
              <w:t>25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3F1DEA">
              <w:rPr>
                <w:rFonts w:ascii="Times New Roman" w:hAnsi="Times New Roman"/>
                <w:sz w:val="28"/>
              </w:rPr>
              <w:t>декабря</w:t>
            </w:r>
            <w:r w:rsidR="000F056B">
              <w:rPr>
                <w:rFonts w:ascii="Times New Roman" w:hAnsi="Times New Roman"/>
                <w:sz w:val="28"/>
              </w:rPr>
              <w:t xml:space="preserve"> </w:t>
            </w:r>
            <w:r w:rsidRPr="00354FDD">
              <w:rPr>
                <w:rFonts w:ascii="Times New Roman" w:hAnsi="Times New Roman"/>
                <w:sz w:val="28"/>
              </w:rPr>
              <w:t xml:space="preserve"> </w:t>
            </w:r>
            <w:r w:rsidR="00500D0E">
              <w:rPr>
                <w:rFonts w:ascii="Times New Roman" w:hAnsi="Times New Roman"/>
                <w:sz w:val="28"/>
              </w:rPr>
              <w:t>202</w:t>
            </w:r>
            <w:r w:rsidR="00E66636">
              <w:rPr>
                <w:rFonts w:ascii="Times New Roman" w:hAnsi="Times New Roman"/>
                <w:sz w:val="28"/>
              </w:rPr>
              <w:t xml:space="preserve">4 </w:t>
            </w:r>
            <w:r w:rsidR="00922F0F">
              <w:rPr>
                <w:rFonts w:ascii="Times New Roman" w:hAnsi="Times New Roman"/>
                <w:sz w:val="28"/>
              </w:rPr>
              <w:t>года</w:t>
            </w:r>
          </w:p>
        </w:tc>
      </w:tr>
    </w:tbl>
    <w:p w:rsidR="0003408D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</w:t>
      </w:r>
    </w:p>
    <w:p w:rsidR="009A59AA" w:rsidRPr="007A4660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A4660">
        <w:rPr>
          <w:rFonts w:ascii="Times New Roman" w:hAnsi="Times New Roman"/>
          <w:sz w:val="28"/>
          <w:szCs w:val="28"/>
        </w:rPr>
        <w:t xml:space="preserve">В соответствии со статьей 153 Бюджетного кодекса Российской Федерации, Областным законом от 26.12.2016 г. № 834-ЗС «О межбюджетных отношениях органов государственной власти и органов местного самоуправления в Ростовской области», решением Собрания депутатов Сулинского сельского поселения от </w:t>
      </w:r>
      <w:r w:rsidRPr="007A4660">
        <w:rPr>
          <w:rFonts w:ascii="Times New Roman" w:hAnsi="Times New Roman"/>
          <w:bCs/>
          <w:sz w:val="28"/>
          <w:szCs w:val="28"/>
        </w:rPr>
        <w:t>2</w:t>
      </w:r>
      <w:r w:rsidR="001179A5">
        <w:rPr>
          <w:rFonts w:ascii="Times New Roman" w:hAnsi="Times New Roman"/>
          <w:bCs/>
          <w:sz w:val="28"/>
          <w:szCs w:val="28"/>
        </w:rPr>
        <w:t>9.11</w:t>
      </w:r>
      <w:r w:rsidRPr="007A4660">
        <w:rPr>
          <w:rFonts w:ascii="Times New Roman" w:hAnsi="Times New Roman"/>
          <w:bCs/>
          <w:sz w:val="28"/>
          <w:szCs w:val="28"/>
        </w:rPr>
        <w:t>.20</w:t>
      </w:r>
      <w:r w:rsidR="001179A5">
        <w:rPr>
          <w:rFonts w:ascii="Times New Roman" w:hAnsi="Times New Roman"/>
          <w:bCs/>
          <w:sz w:val="28"/>
          <w:szCs w:val="28"/>
        </w:rPr>
        <w:t>21</w:t>
      </w:r>
      <w:r w:rsidRPr="007A4660">
        <w:rPr>
          <w:rFonts w:ascii="Times New Roman" w:hAnsi="Times New Roman"/>
          <w:bCs/>
          <w:sz w:val="28"/>
          <w:szCs w:val="28"/>
        </w:rPr>
        <w:t xml:space="preserve"> № </w:t>
      </w:r>
      <w:r w:rsidR="001179A5">
        <w:rPr>
          <w:rFonts w:ascii="Times New Roman" w:hAnsi="Times New Roman"/>
          <w:bCs/>
          <w:sz w:val="28"/>
          <w:szCs w:val="28"/>
        </w:rPr>
        <w:t>9</w:t>
      </w:r>
      <w:r w:rsidRPr="007A4660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Сулинском сельском поселении», на основании Федерального закона от 06.10.2003 г. № 131-ФЗ «Об общих принципах организации местного</w:t>
      </w:r>
      <w:proofErr w:type="gramEnd"/>
      <w:r w:rsidRPr="007A4660">
        <w:rPr>
          <w:rFonts w:ascii="Times New Roman" w:hAnsi="Times New Roman"/>
          <w:sz w:val="28"/>
          <w:szCs w:val="28"/>
        </w:rPr>
        <w:t xml:space="preserve"> самоуправления в Российской Федерации» Собрание депутатов Сулинского сельского поселения:</w:t>
      </w:r>
    </w:p>
    <w:p w:rsidR="009A59AA" w:rsidRDefault="009A59AA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A4660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03408D" w:rsidRDefault="0003408D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9AA" w:rsidRDefault="009A59AA" w:rsidP="0003408D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     1. Внести в решение Собрания депутатов Сулинского сельского поселения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от 2</w:t>
      </w:r>
      <w:r w:rsidR="00EF74A6">
        <w:rPr>
          <w:rFonts w:ascii="Times New Roman" w:hAnsi="Times New Roman"/>
          <w:snapToGrid w:val="0"/>
          <w:sz w:val="28"/>
          <w:szCs w:val="28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.12.202</w:t>
      </w:r>
      <w:r w:rsidR="00EF74A6">
        <w:rPr>
          <w:rFonts w:ascii="Times New Roman" w:hAnsi="Times New Roman"/>
          <w:snapToGrid w:val="0"/>
          <w:sz w:val="28"/>
          <w:szCs w:val="28"/>
        </w:rPr>
        <w:t>3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 xml:space="preserve">  года № </w:t>
      </w:r>
      <w:r w:rsidR="00EF74A6">
        <w:rPr>
          <w:rFonts w:ascii="Times New Roman" w:hAnsi="Times New Roman"/>
          <w:snapToGrid w:val="0"/>
          <w:sz w:val="28"/>
          <w:szCs w:val="28"/>
        </w:rPr>
        <w:t>9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4</w:t>
      </w:r>
      <w:r w:rsidR="002E45A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«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О бюджете Сулинского сельского поселения Миллеровского района на 202</w:t>
      </w:r>
      <w:r w:rsidR="00EF74A6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EF74A6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EF74A6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»</w:t>
      </w:r>
      <w:r w:rsidRPr="007A4660">
        <w:rPr>
          <w:rFonts w:ascii="Times New Roman" w:hAnsi="Times New Roman"/>
          <w:sz w:val="28"/>
          <w:szCs w:val="28"/>
        </w:rPr>
        <w:t xml:space="preserve"> следующ</w:t>
      </w:r>
      <w:r w:rsidR="00B852F0">
        <w:rPr>
          <w:rFonts w:ascii="Times New Roman" w:hAnsi="Times New Roman"/>
          <w:sz w:val="28"/>
          <w:szCs w:val="28"/>
        </w:rPr>
        <w:t>е</w:t>
      </w:r>
      <w:r w:rsidRPr="007A4660">
        <w:rPr>
          <w:rFonts w:ascii="Times New Roman" w:hAnsi="Times New Roman"/>
          <w:sz w:val="28"/>
          <w:szCs w:val="28"/>
        </w:rPr>
        <w:t>е изменени</w:t>
      </w:r>
      <w:r w:rsidR="00B852F0">
        <w:rPr>
          <w:rFonts w:ascii="Times New Roman" w:hAnsi="Times New Roman"/>
          <w:sz w:val="28"/>
          <w:szCs w:val="28"/>
        </w:rPr>
        <w:t>е</w:t>
      </w:r>
      <w:r w:rsidRPr="007A4660">
        <w:rPr>
          <w:rFonts w:ascii="Times New Roman" w:hAnsi="Times New Roman"/>
          <w:sz w:val="28"/>
          <w:szCs w:val="28"/>
        </w:rPr>
        <w:t>:</w:t>
      </w:r>
    </w:p>
    <w:p w:rsidR="00E66636" w:rsidRDefault="00B2759E" w:rsidP="00B852F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 xml:space="preserve">            1.1</w:t>
      </w:r>
      <w:r w:rsidR="00B852F0">
        <w:rPr>
          <w:rFonts w:ascii="Times New Roman" w:hAnsi="Times New Roman"/>
          <w:sz w:val="28"/>
          <w:szCs w:val="28"/>
        </w:rPr>
        <w:t xml:space="preserve">. </w:t>
      </w:r>
      <w:r w:rsidR="00E66636">
        <w:rPr>
          <w:rFonts w:ascii="Times New Roman" w:hAnsi="Times New Roman"/>
          <w:sz w:val="28"/>
          <w:szCs w:val="28"/>
        </w:rPr>
        <w:t xml:space="preserve">Приложение 1 </w:t>
      </w:r>
      <w:r w:rsidR="00902D62">
        <w:rPr>
          <w:rFonts w:ascii="Times New Roman" w:hAnsi="Times New Roman"/>
          <w:sz w:val="28"/>
          <w:szCs w:val="28"/>
        </w:rPr>
        <w:t>«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Объем поступлений доходов бюджета Сулинского сельского поселения Миллеровского</w:t>
      </w:r>
      <w:r w:rsidR="00902D6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района   на 2024 год и плановый период 2025 и 2026 годов</w:t>
      </w:r>
      <w:r w:rsidR="00902D62" w:rsidRPr="00902D62">
        <w:rPr>
          <w:rFonts w:ascii="Times New Roman" w:hAnsi="Times New Roman"/>
          <w:sz w:val="28"/>
          <w:szCs w:val="28"/>
        </w:rPr>
        <w:t xml:space="preserve">» </w:t>
      </w:r>
      <w:r w:rsidR="00E66636" w:rsidRPr="00902D62">
        <w:rPr>
          <w:rFonts w:ascii="Times New Roman" w:hAnsi="Times New Roman"/>
          <w:bCs/>
          <w:snapToGrid w:val="0"/>
          <w:sz w:val="28"/>
          <w:szCs w:val="28"/>
        </w:rPr>
        <w:t>изложить в редакции согласно пр</w:t>
      </w:r>
      <w:r w:rsidR="00B852F0">
        <w:rPr>
          <w:rFonts w:ascii="Times New Roman" w:hAnsi="Times New Roman"/>
          <w:bCs/>
          <w:snapToGrid w:val="0"/>
          <w:sz w:val="28"/>
          <w:szCs w:val="28"/>
        </w:rPr>
        <w:t>иложению 1 к настоящему решению.</w:t>
      </w:r>
    </w:p>
    <w:tbl>
      <w:tblPr>
        <w:tblW w:w="9556" w:type="dxa"/>
        <w:tblInd w:w="-34" w:type="dxa"/>
        <w:tblLook w:val="0000" w:firstRow="0" w:lastRow="0" w:firstColumn="0" w:lastColumn="0" w:noHBand="0" w:noVBand="0"/>
      </w:tblPr>
      <w:tblGrid>
        <w:gridCol w:w="142"/>
        <w:gridCol w:w="9414"/>
      </w:tblGrid>
      <w:tr w:rsidR="00E97793" w:rsidRPr="00E97793" w:rsidTr="00B852F0">
        <w:trPr>
          <w:gridBefore w:val="1"/>
          <w:wBefore w:w="142" w:type="dxa"/>
          <w:trHeight w:val="80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45B4" w:rsidRPr="007C6B95" w:rsidRDefault="009A59AA" w:rsidP="00EE45B4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</w:pPr>
            <w:r w:rsidRPr="007A466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</w:t>
            </w:r>
            <w:r w:rsidR="00EE45B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EE45B4"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 xml:space="preserve">    </w:t>
            </w:r>
            <w:r w:rsidR="00EE45B4" w:rsidRPr="007C6B95"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>2. Настоящее решение вступает в силу со дня его официального обнародования.</w:t>
            </w:r>
          </w:p>
          <w:p w:rsidR="00D06240" w:rsidRDefault="00D0624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</w:p>
          <w:p w:rsidR="00D06240" w:rsidRDefault="00D0624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</w:p>
          <w:p w:rsidR="00EE45B4" w:rsidRPr="00354FDD" w:rsidRDefault="00B852F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EE45B4" w:rsidRPr="00354FDD">
              <w:rPr>
                <w:rFonts w:ascii="Times New Roman" w:hAnsi="Times New Roman"/>
                <w:b/>
                <w:sz w:val="28"/>
              </w:rPr>
              <w:t>редседатель Собрания депутатов –</w:t>
            </w:r>
          </w:p>
          <w:p w:rsidR="00EE45B4" w:rsidRPr="00354FDD" w:rsidRDefault="00EE45B4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  <w:lang w:val="x-none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>Глава Сулинского</w:t>
            </w:r>
          </w:p>
          <w:p w:rsidR="00EE45B4" w:rsidRPr="00E97793" w:rsidRDefault="00EE45B4" w:rsidP="00EE45B4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сельского поселения 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ab/>
              <w:t xml:space="preserve">        </w:t>
            </w:r>
            <w:r w:rsidRPr="00354FDD">
              <w:rPr>
                <w:rFonts w:ascii="Times New Roman" w:hAnsi="Times New Roman"/>
                <w:b/>
                <w:sz w:val="28"/>
              </w:rPr>
              <w:t xml:space="preserve">             </w:t>
            </w:r>
            <w:r>
              <w:rPr>
                <w:rFonts w:ascii="Times New Roman" w:hAnsi="Times New Roman"/>
                <w:b/>
                <w:sz w:val="28"/>
                <w:lang w:val="x-none"/>
              </w:rPr>
              <w:t xml:space="preserve">   __________</w:t>
            </w:r>
            <w:r w:rsidR="00B852F0">
              <w:rPr>
                <w:rFonts w:ascii="Times New Roman" w:hAnsi="Times New Roman"/>
                <w:b/>
                <w:sz w:val="28"/>
                <w:lang w:val="x-none"/>
              </w:rPr>
              <w:t xml:space="preserve"> 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И.В.Ломатченко</w:t>
            </w:r>
            <w:proofErr w:type="spellEnd"/>
          </w:p>
        </w:tc>
      </w:tr>
      <w:tr w:rsidR="009A59AA" w:rsidRPr="00354FDD" w:rsidTr="00B852F0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9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9AA" w:rsidRPr="00354FDD" w:rsidRDefault="009A59AA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54FDD">
              <w:rPr>
                <w:rFonts w:ascii="Times New Roman" w:hAnsi="Times New Roman"/>
              </w:rPr>
              <w:tab/>
              <w:t xml:space="preserve">                                         </w:t>
            </w:r>
            <w:r w:rsidR="00BA47AD">
              <w:rPr>
                <w:rFonts w:ascii="Times New Roman" w:hAnsi="Times New Roman"/>
              </w:rPr>
              <w:t xml:space="preserve">                        </w:t>
            </w:r>
            <w:r w:rsidRPr="00354FDD">
              <w:rPr>
                <w:rFonts w:ascii="Times New Roman" w:hAnsi="Times New Roman"/>
                <w:vertAlign w:val="superscript"/>
              </w:rPr>
              <w:t>подпись</w:t>
            </w:r>
          </w:p>
        </w:tc>
      </w:tr>
    </w:tbl>
    <w:p w:rsidR="00B852F0" w:rsidRDefault="00B852F0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2F0" w:rsidRDefault="00B852F0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2F0" w:rsidRDefault="00B852F0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2F0" w:rsidRDefault="00B852F0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59AA" w:rsidRPr="007A4660" w:rsidRDefault="00902D62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9A59AA" w:rsidRPr="007A4660">
        <w:rPr>
          <w:rFonts w:ascii="Times New Roman" w:hAnsi="Times New Roman"/>
          <w:sz w:val="28"/>
          <w:szCs w:val="28"/>
        </w:rPr>
        <w:t>утор Сулин</w:t>
      </w: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3B2A9C" w:rsidRPr="003B2A9C" w:rsidTr="009B17C9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45B4" w:rsidRDefault="00BA4628" w:rsidP="00713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1F62D5">
              <w:rPr>
                <w:rFonts w:ascii="Times New Roman" w:hAnsi="Times New Roman"/>
                <w:sz w:val="28"/>
              </w:rPr>
              <w:t>25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3F1DEA">
              <w:rPr>
                <w:rFonts w:ascii="Times New Roman" w:hAnsi="Times New Roman"/>
                <w:sz w:val="28"/>
              </w:rPr>
              <w:t xml:space="preserve">декабря </w:t>
            </w:r>
            <w:r>
              <w:rPr>
                <w:rFonts w:ascii="Times New Roman" w:hAnsi="Times New Roman"/>
                <w:sz w:val="28"/>
              </w:rPr>
              <w:t>202</w:t>
            </w:r>
            <w:r w:rsidR="007E64C4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года</w:t>
            </w:r>
          </w:p>
          <w:p w:rsidR="003B2A9C" w:rsidRPr="003B2A9C" w:rsidRDefault="000F056B" w:rsidP="0086265C">
            <w:pPr>
              <w:spacing w:after="0" w:line="240" w:lineRule="auto"/>
              <w:rPr>
                <w:rFonts w:ascii="Times New Roman" w:hAnsi="Times New Roman"/>
                <w:iCs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9A59AA" w:rsidRPr="007A466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1F62D5">
              <w:rPr>
                <w:rFonts w:ascii="Times New Roman" w:hAnsi="Times New Roman"/>
                <w:sz w:val="28"/>
                <w:szCs w:val="28"/>
              </w:rPr>
              <w:t>14</w:t>
            </w:r>
            <w:r w:rsidR="0086265C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3B2A9C" w:rsidRPr="003B2A9C" w:rsidRDefault="003B2A9C" w:rsidP="003B2A9C">
      <w:pPr>
        <w:spacing w:after="0" w:line="240" w:lineRule="auto"/>
        <w:rPr>
          <w:rFonts w:ascii="Times New Roman" w:hAnsi="Times New Roman"/>
          <w:iCs w:val="0"/>
          <w:sz w:val="20"/>
          <w:szCs w:val="20"/>
          <w:lang w:eastAsia="ru-RU"/>
        </w:rPr>
      </w:pPr>
    </w:p>
    <w:sectPr w:rsidR="003B2A9C" w:rsidRPr="003B2A9C" w:rsidSect="00B852F0">
      <w:headerReference w:type="default" r:id="rId7"/>
      <w:footerReference w:type="default" r:id="rId8"/>
      <w:pgSz w:w="11905" w:h="16837"/>
      <w:pgMar w:top="993" w:right="1134" w:bottom="1560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23" w:rsidRDefault="00650123">
      <w:pPr>
        <w:spacing w:after="0" w:line="240" w:lineRule="auto"/>
      </w:pPr>
      <w:r>
        <w:separator/>
      </w:r>
    </w:p>
  </w:endnote>
  <w:endnote w:type="continuationSeparator" w:id="0">
    <w:p w:rsidR="00650123" w:rsidRDefault="0065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650123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65012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23" w:rsidRDefault="00650123">
      <w:pPr>
        <w:spacing w:after="0" w:line="240" w:lineRule="auto"/>
      </w:pPr>
      <w:r>
        <w:separator/>
      </w:r>
    </w:p>
  </w:footnote>
  <w:footnote w:type="continuationSeparator" w:id="0">
    <w:p w:rsidR="00650123" w:rsidRDefault="0065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650123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65012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A6"/>
    <w:rsid w:val="00002AE8"/>
    <w:rsid w:val="000250AD"/>
    <w:rsid w:val="0003408D"/>
    <w:rsid w:val="00053A70"/>
    <w:rsid w:val="00064013"/>
    <w:rsid w:val="00093EA6"/>
    <w:rsid w:val="00094998"/>
    <w:rsid w:val="000D3587"/>
    <w:rsid w:val="000F056B"/>
    <w:rsid w:val="0011445C"/>
    <w:rsid w:val="001179A5"/>
    <w:rsid w:val="0013249B"/>
    <w:rsid w:val="001350AA"/>
    <w:rsid w:val="00141A6A"/>
    <w:rsid w:val="001A7794"/>
    <w:rsid w:val="001D68A2"/>
    <w:rsid w:val="001F62D5"/>
    <w:rsid w:val="00202A1F"/>
    <w:rsid w:val="00205099"/>
    <w:rsid w:val="00207693"/>
    <w:rsid w:val="00210504"/>
    <w:rsid w:val="00244A7F"/>
    <w:rsid w:val="002462CC"/>
    <w:rsid w:val="00280C35"/>
    <w:rsid w:val="0029393E"/>
    <w:rsid w:val="0029399E"/>
    <w:rsid w:val="002D14CA"/>
    <w:rsid w:val="002E19F4"/>
    <w:rsid w:val="002E45A9"/>
    <w:rsid w:val="002F016B"/>
    <w:rsid w:val="00301174"/>
    <w:rsid w:val="00334482"/>
    <w:rsid w:val="00344043"/>
    <w:rsid w:val="00394DB4"/>
    <w:rsid w:val="003B2A9C"/>
    <w:rsid w:val="003B712A"/>
    <w:rsid w:val="003F1DEA"/>
    <w:rsid w:val="00416738"/>
    <w:rsid w:val="0044165C"/>
    <w:rsid w:val="0044361C"/>
    <w:rsid w:val="004542A6"/>
    <w:rsid w:val="0048578B"/>
    <w:rsid w:val="004F23E3"/>
    <w:rsid w:val="004F2F69"/>
    <w:rsid w:val="004F39D8"/>
    <w:rsid w:val="004F3CDA"/>
    <w:rsid w:val="004F72D5"/>
    <w:rsid w:val="00500B0C"/>
    <w:rsid w:val="00500D0E"/>
    <w:rsid w:val="00521506"/>
    <w:rsid w:val="005430F0"/>
    <w:rsid w:val="00560A18"/>
    <w:rsid w:val="00591836"/>
    <w:rsid w:val="00592295"/>
    <w:rsid w:val="005E3781"/>
    <w:rsid w:val="005E3EC4"/>
    <w:rsid w:val="006065F1"/>
    <w:rsid w:val="00643054"/>
    <w:rsid w:val="00650123"/>
    <w:rsid w:val="00683705"/>
    <w:rsid w:val="00686042"/>
    <w:rsid w:val="00693848"/>
    <w:rsid w:val="00695346"/>
    <w:rsid w:val="006E2EDC"/>
    <w:rsid w:val="006F3835"/>
    <w:rsid w:val="00711971"/>
    <w:rsid w:val="00713B2B"/>
    <w:rsid w:val="00745FBD"/>
    <w:rsid w:val="007E64C4"/>
    <w:rsid w:val="007F578E"/>
    <w:rsid w:val="0086265C"/>
    <w:rsid w:val="008666EF"/>
    <w:rsid w:val="00867297"/>
    <w:rsid w:val="008B5E68"/>
    <w:rsid w:val="008D2B0F"/>
    <w:rsid w:val="00902D62"/>
    <w:rsid w:val="00922F0F"/>
    <w:rsid w:val="00934A8C"/>
    <w:rsid w:val="00961553"/>
    <w:rsid w:val="009A13FE"/>
    <w:rsid w:val="009A3107"/>
    <w:rsid w:val="009A59AA"/>
    <w:rsid w:val="009D600F"/>
    <w:rsid w:val="00A0066C"/>
    <w:rsid w:val="00A55FA2"/>
    <w:rsid w:val="00AC5C2E"/>
    <w:rsid w:val="00B2759E"/>
    <w:rsid w:val="00B32A3C"/>
    <w:rsid w:val="00B5114B"/>
    <w:rsid w:val="00B54F41"/>
    <w:rsid w:val="00B852F0"/>
    <w:rsid w:val="00BA4628"/>
    <w:rsid w:val="00BA47AD"/>
    <w:rsid w:val="00BC5337"/>
    <w:rsid w:val="00C20D1A"/>
    <w:rsid w:val="00C74C22"/>
    <w:rsid w:val="00C96785"/>
    <w:rsid w:val="00CC0BFD"/>
    <w:rsid w:val="00CD7FF3"/>
    <w:rsid w:val="00D017B9"/>
    <w:rsid w:val="00D06240"/>
    <w:rsid w:val="00D113B2"/>
    <w:rsid w:val="00D72DEC"/>
    <w:rsid w:val="00D80622"/>
    <w:rsid w:val="00D8376E"/>
    <w:rsid w:val="00D91A0B"/>
    <w:rsid w:val="00E15F6D"/>
    <w:rsid w:val="00E66636"/>
    <w:rsid w:val="00E94977"/>
    <w:rsid w:val="00E9667F"/>
    <w:rsid w:val="00E97793"/>
    <w:rsid w:val="00EB0BAE"/>
    <w:rsid w:val="00EB5DA7"/>
    <w:rsid w:val="00EE45B4"/>
    <w:rsid w:val="00EF2E74"/>
    <w:rsid w:val="00EF74A6"/>
    <w:rsid w:val="00F307BC"/>
    <w:rsid w:val="00F4390D"/>
    <w:rsid w:val="00F654BE"/>
    <w:rsid w:val="00FB0B2D"/>
    <w:rsid w:val="00FD3621"/>
    <w:rsid w:val="00FD7A7D"/>
    <w:rsid w:val="00FE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D8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376E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D8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376E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27</cp:revision>
  <cp:lastPrinted>2024-12-25T06:20:00Z</cp:lastPrinted>
  <dcterms:created xsi:type="dcterms:W3CDTF">2024-07-17T08:29:00Z</dcterms:created>
  <dcterms:modified xsi:type="dcterms:W3CDTF">2024-12-25T06:27:00Z</dcterms:modified>
</cp:coreProperties>
</file>